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2A" w:rsidRDefault="00F9495F">
      <w:pPr>
        <w:spacing w:line="540" w:lineRule="exact"/>
        <w:rPr>
          <w:rFonts w:ascii="Time" w:eastAsia="宋体" w:hAnsi="Time"/>
          <w:szCs w:val="21"/>
        </w:rPr>
      </w:pPr>
      <w:bookmarkStart w:id="0" w:name="OLE_LINK1"/>
      <w:r>
        <w:rPr>
          <w:rFonts w:ascii="宋体" w:eastAsia="宋体" w:hint="eastAsia"/>
          <w:kern w:val="0"/>
          <w:sz w:val="32"/>
          <w:szCs w:val="32"/>
        </w:rPr>
        <w:t>附件：</w:t>
      </w:r>
      <w:bookmarkStart w:id="1" w:name="_GoBack"/>
      <w:bookmarkEnd w:id="1"/>
    </w:p>
    <w:tbl>
      <w:tblPr>
        <w:tblW w:w="15239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792"/>
        <w:gridCol w:w="269"/>
        <w:gridCol w:w="1158"/>
        <w:gridCol w:w="2174"/>
        <w:gridCol w:w="4607"/>
        <w:gridCol w:w="1148"/>
        <w:gridCol w:w="1148"/>
        <w:gridCol w:w="1148"/>
        <w:gridCol w:w="1187"/>
        <w:gridCol w:w="1109"/>
      </w:tblGrid>
      <w:tr w:rsidR="006F0D15" w:rsidTr="006F0D15">
        <w:trPr>
          <w:trHeight w:val="681"/>
          <w:jc w:val="center"/>
        </w:trPr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Time" w:hAnsi="Time" w:hint="eastAsia"/>
                <w:b/>
                <w:bCs/>
                <w:kern w:val="0"/>
                <w:sz w:val="32"/>
                <w:szCs w:val="32"/>
              </w:rPr>
              <w:t>21</w:t>
            </w:r>
            <w:r>
              <w:rPr>
                <w:rFonts w:ascii="宋体" w:eastAsia="宋体" w:hint="eastAsia"/>
                <w:b/>
                <w:bCs/>
                <w:kern w:val="0"/>
                <w:sz w:val="32"/>
                <w:szCs w:val="32"/>
              </w:rPr>
              <w:t>年赣州市丘陵山区重点推广农机购置补贴品目推荐表</w:t>
            </w:r>
          </w:p>
        </w:tc>
      </w:tr>
      <w:tr w:rsidR="006F0D15" w:rsidTr="006F0D15">
        <w:trPr>
          <w:trHeight w:val="79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填报单位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品目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市场销售参考价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中央补贴额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建议市级补贴额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" w:eastAsia="宋体" w:hAnsi="Time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F0D15" w:rsidTr="006F0D15">
        <w:trPr>
          <w:trHeight w:val="88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24"/>
              </w:rPr>
            </w:pPr>
            <w:r>
              <w:rPr>
                <w:rFonts w:ascii="Time" w:eastAsia="宋体" w:hAnsi="Time" w:hint="eastAsia"/>
                <w:kern w:val="0"/>
                <w:sz w:val="24"/>
              </w:rPr>
              <w:t xml:space="preserve">　</w:t>
            </w:r>
          </w:p>
        </w:tc>
      </w:tr>
      <w:tr w:rsidR="006F0D15" w:rsidTr="006F0D15">
        <w:trPr>
          <w:trHeight w:val="84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24"/>
              </w:rPr>
            </w:pPr>
            <w:r>
              <w:rPr>
                <w:rFonts w:ascii="Time" w:eastAsia="宋体" w:hAnsi="Time" w:hint="eastAsia"/>
                <w:kern w:val="0"/>
                <w:sz w:val="24"/>
              </w:rPr>
              <w:t xml:space="preserve">　</w:t>
            </w:r>
          </w:p>
        </w:tc>
      </w:tr>
      <w:tr w:rsidR="006F0D15" w:rsidTr="006F0D15">
        <w:trPr>
          <w:trHeight w:val="9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hAnsi="Time" w:cs="宋体"/>
                <w:kern w:val="0"/>
                <w:sz w:val="18"/>
                <w:szCs w:val="18"/>
              </w:rPr>
            </w:pPr>
            <w:r>
              <w:rPr>
                <w:rFonts w:ascii="Time" w:eastAsia="宋体" w:hAnsi="Time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F0D15" w:rsidTr="006F0D15">
        <w:trPr>
          <w:trHeight w:val="9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</w:tr>
      <w:tr w:rsidR="006F0D15" w:rsidTr="006F0D15">
        <w:trPr>
          <w:trHeight w:val="9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</w:tr>
      <w:tr w:rsidR="006F0D15" w:rsidTr="006F0D15">
        <w:trPr>
          <w:trHeight w:val="98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hAnsi="Time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left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15" w:rsidRDefault="006F0D15">
            <w:pPr>
              <w:widowControl/>
              <w:jc w:val="center"/>
              <w:rPr>
                <w:rFonts w:ascii="Time" w:eastAsia="宋体" w:hAnsi="Time"/>
                <w:kern w:val="0"/>
                <w:sz w:val="18"/>
                <w:szCs w:val="18"/>
              </w:rPr>
            </w:pPr>
          </w:p>
        </w:tc>
      </w:tr>
      <w:bookmarkEnd w:id="0"/>
    </w:tbl>
    <w:p w:rsidR="00470A2A" w:rsidRDefault="00470A2A">
      <w:pPr>
        <w:pStyle w:val="a5"/>
        <w:widowControl/>
        <w:shd w:val="clear" w:color="auto" w:fill="FFFFFF"/>
        <w:spacing w:beforeAutospacing="0" w:afterAutospacing="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sectPr w:rsidR="00470A2A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16" w:rsidRDefault="00181316">
      <w:r>
        <w:separator/>
      </w:r>
    </w:p>
  </w:endnote>
  <w:endnote w:type="continuationSeparator" w:id="0">
    <w:p w:rsidR="00181316" w:rsidRDefault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A2A" w:rsidRDefault="00F949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0A2A" w:rsidRDefault="00F9495F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5D7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70A2A" w:rsidRDefault="00F9495F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05D7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16" w:rsidRDefault="00181316">
      <w:r>
        <w:separator/>
      </w:r>
    </w:p>
  </w:footnote>
  <w:footnote w:type="continuationSeparator" w:id="0">
    <w:p w:rsidR="00181316" w:rsidRDefault="0018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39E2"/>
    <w:rsid w:val="00181316"/>
    <w:rsid w:val="003717B6"/>
    <w:rsid w:val="003A2CCE"/>
    <w:rsid w:val="003A7523"/>
    <w:rsid w:val="00470A2A"/>
    <w:rsid w:val="00605D71"/>
    <w:rsid w:val="006F0D15"/>
    <w:rsid w:val="00AF6AD2"/>
    <w:rsid w:val="00C2638F"/>
    <w:rsid w:val="00C97803"/>
    <w:rsid w:val="00F9495F"/>
    <w:rsid w:val="01B01B03"/>
    <w:rsid w:val="0EB42133"/>
    <w:rsid w:val="0F256C9E"/>
    <w:rsid w:val="0F796A77"/>
    <w:rsid w:val="173310E3"/>
    <w:rsid w:val="1CE81888"/>
    <w:rsid w:val="252A63A9"/>
    <w:rsid w:val="257D055B"/>
    <w:rsid w:val="390F08CC"/>
    <w:rsid w:val="3FD47F98"/>
    <w:rsid w:val="40B424A9"/>
    <w:rsid w:val="45AF186F"/>
    <w:rsid w:val="52DF6699"/>
    <w:rsid w:val="5A8B39E2"/>
    <w:rsid w:val="66F06CBA"/>
    <w:rsid w:val="6B0114AA"/>
    <w:rsid w:val="6B2F5FAB"/>
    <w:rsid w:val="6B8A2102"/>
    <w:rsid w:val="7F2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EAAF3D-14C5-4C07-8736-5A8977B6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3A2CCE"/>
    <w:rPr>
      <w:sz w:val="18"/>
      <w:szCs w:val="18"/>
    </w:rPr>
  </w:style>
  <w:style w:type="character" w:customStyle="1" w:styleId="Char">
    <w:name w:val="批注框文本 Char"/>
    <w:basedOn w:val="a0"/>
    <w:link w:val="a7"/>
    <w:rsid w:val="003A2C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94</Characters>
  <Application>Microsoft Office Word</Application>
  <DocSecurity>0</DocSecurity>
  <Lines>18</Lines>
  <Paragraphs>8</Paragraphs>
  <ScaleCrop>false</ScaleCrop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lu</cp:lastModifiedBy>
  <cp:revision>2</cp:revision>
  <cp:lastPrinted>2021-03-17T08:56:00Z</cp:lastPrinted>
  <dcterms:created xsi:type="dcterms:W3CDTF">2021-03-18T01:01:00Z</dcterms:created>
  <dcterms:modified xsi:type="dcterms:W3CDTF">2021-03-18T01:01:00Z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